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1</w:t>
      </w:r>
    </w:p>
    <w:p>
      <w:pPr>
        <w:jc w:val="right"/>
        <w:rPr>
          <w:color w:val="000000"/>
        </w:rPr>
      </w:pPr>
    </w:p>
    <w:p>
      <w:pPr>
        <w:rPr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color w:val="000000"/>
        </w:rPr>
      </w:pPr>
    </w:p>
    <w:p>
      <w:pPr>
        <w:rPr>
          <w:color w:val="000000"/>
        </w:rPr>
      </w:pPr>
    </w:p>
    <w:p>
      <w:pPr>
        <w:snapToGrid w:val="0"/>
        <w:spacing w:line="680" w:lineRule="exact"/>
        <w:jc w:val="center"/>
        <w:rPr>
          <w:rFonts w:ascii="华文中宋" w:hAnsi="华文中宋" w:eastAsia="华文中宋" w:cs="宋体"/>
          <w:b/>
          <w:color w:val="000000"/>
          <w:kern w:val="0"/>
          <w:sz w:val="44"/>
          <w:szCs w:val="44"/>
        </w:rPr>
      </w:pPr>
      <w:r>
        <w:rPr>
          <w:rFonts w:hint="eastAsia" w:ascii="华文中宋" w:hAnsi="华文中宋" w:eastAsia="华文中宋" w:cs="宋体"/>
          <w:b/>
          <w:color w:val="000000"/>
          <w:kern w:val="0"/>
          <w:sz w:val="44"/>
          <w:szCs w:val="44"/>
        </w:rPr>
        <w:t>辽宁省</w:t>
      </w:r>
      <w:r>
        <w:rPr>
          <w:rFonts w:hint="eastAsia" w:ascii="华文中宋" w:hAnsi="华文中宋" w:eastAsia="华文中宋" w:cs="宋体"/>
          <w:b/>
          <w:color w:val="000000"/>
          <w:kern w:val="0"/>
          <w:sz w:val="44"/>
          <w:szCs w:val="44"/>
          <w:lang w:val="en-US" w:eastAsia="zh-CN"/>
        </w:rPr>
        <w:t>省级</w:t>
      </w:r>
      <w:r>
        <w:rPr>
          <w:rFonts w:hint="eastAsia" w:ascii="华文中宋" w:hAnsi="华文中宋" w:eastAsia="华文中宋" w:cs="宋体"/>
          <w:b/>
          <w:color w:val="000000"/>
          <w:kern w:val="0"/>
          <w:sz w:val="44"/>
          <w:szCs w:val="44"/>
        </w:rPr>
        <w:t>中试基地</w:t>
      </w:r>
      <w:r>
        <w:rPr>
          <w:rFonts w:hint="eastAsia" w:ascii="华文中宋" w:hAnsi="华文中宋" w:eastAsia="华文中宋" w:cs="宋体"/>
          <w:b/>
          <w:color w:val="000000"/>
          <w:kern w:val="0"/>
          <w:sz w:val="44"/>
          <w:szCs w:val="44"/>
          <w:lang w:eastAsia="zh-CN"/>
        </w:rPr>
        <w:t>（</w:t>
      </w:r>
      <w:r>
        <w:rPr>
          <w:rFonts w:hint="eastAsia" w:ascii="华文中宋" w:hAnsi="华文中宋" w:eastAsia="华文中宋" w:cs="宋体"/>
          <w:b/>
          <w:color w:val="000000"/>
          <w:kern w:val="0"/>
          <w:sz w:val="44"/>
          <w:szCs w:val="44"/>
          <w:lang w:val="en-US" w:eastAsia="zh-CN"/>
        </w:rPr>
        <w:t>平台</w:t>
      </w:r>
      <w:r>
        <w:rPr>
          <w:rFonts w:hint="eastAsia" w:ascii="华文中宋" w:hAnsi="华文中宋" w:eastAsia="华文中宋" w:cs="宋体"/>
          <w:b/>
          <w:color w:val="000000"/>
          <w:kern w:val="0"/>
          <w:sz w:val="44"/>
          <w:szCs w:val="44"/>
          <w:lang w:eastAsia="zh-CN"/>
        </w:rPr>
        <w:t>）</w:t>
      </w:r>
      <w:r>
        <w:rPr>
          <w:rFonts w:hint="eastAsia" w:ascii="华文中宋" w:hAnsi="华文中宋" w:eastAsia="华文中宋" w:cs="宋体"/>
          <w:b/>
          <w:color w:val="000000"/>
          <w:kern w:val="0"/>
          <w:sz w:val="44"/>
          <w:szCs w:val="44"/>
        </w:rPr>
        <w:t>申报书</w:t>
      </w:r>
    </w:p>
    <w:p>
      <w:pPr>
        <w:snapToGrid w:val="0"/>
        <w:spacing w:line="680" w:lineRule="exact"/>
        <w:jc w:val="center"/>
        <w:rPr>
          <w:rFonts w:ascii="华文中宋" w:hAnsi="华文中宋" w:eastAsia="华文中宋" w:cs="宋体"/>
          <w:b/>
          <w:color w:val="000000"/>
          <w:kern w:val="0"/>
          <w:sz w:val="44"/>
          <w:szCs w:val="44"/>
        </w:rPr>
      </w:pPr>
    </w:p>
    <w:p>
      <w:pPr>
        <w:snapToGrid w:val="0"/>
        <w:spacing w:line="680" w:lineRule="exact"/>
        <w:jc w:val="center"/>
        <w:rPr>
          <w:rFonts w:ascii="华文中宋" w:hAnsi="华文中宋" w:eastAsia="华文中宋" w:cs="宋体"/>
          <w:b/>
          <w:color w:val="000000"/>
          <w:kern w:val="0"/>
          <w:sz w:val="44"/>
          <w:szCs w:val="44"/>
        </w:rPr>
      </w:pPr>
    </w:p>
    <w:p>
      <w:pPr>
        <w:snapToGrid w:val="0"/>
        <w:spacing w:line="680" w:lineRule="exact"/>
        <w:jc w:val="center"/>
        <w:rPr>
          <w:rFonts w:ascii="华文中宋" w:hAnsi="华文中宋" w:eastAsia="华文中宋" w:cs="宋体"/>
          <w:b/>
          <w:color w:val="000000"/>
          <w:kern w:val="0"/>
          <w:sz w:val="44"/>
          <w:szCs w:val="44"/>
        </w:rPr>
      </w:pPr>
    </w:p>
    <w:p>
      <w:pPr>
        <w:snapToGrid w:val="0"/>
        <w:spacing w:line="680" w:lineRule="exact"/>
        <w:jc w:val="center"/>
        <w:rPr>
          <w:rFonts w:ascii="华文中宋" w:hAnsi="华文中宋" w:eastAsia="华文中宋" w:cs="宋体"/>
          <w:b/>
          <w:color w:val="000000"/>
          <w:kern w:val="0"/>
          <w:sz w:val="44"/>
          <w:szCs w:val="44"/>
        </w:rPr>
      </w:pPr>
    </w:p>
    <w:p>
      <w:pPr>
        <w:snapToGrid w:val="0"/>
        <w:spacing w:line="680" w:lineRule="exact"/>
        <w:jc w:val="center"/>
        <w:rPr>
          <w:rFonts w:ascii="华文中宋" w:hAnsi="华文中宋" w:eastAsia="华文中宋" w:cs="宋体"/>
          <w:b/>
          <w:color w:val="000000"/>
          <w:kern w:val="0"/>
          <w:sz w:val="44"/>
          <w:szCs w:val="44"/>
        </w:rPr>
      </w:pPr>
    </w:p>
    <w:p>
      <w:pPr>
        <w:snapToGrid w:val="0"/>
        <w:spacing w:line="680" w:lineRule="exact"/>
        <w:rPr>
          <w:rFonts w:ascii="华文中宋" w:hAnsi="华文中宋" w:eastAsia="华文中宋" w:cs="宋体"/>
          <w:b/>
          <w:color w:val="000000"/>
          <w:kern w:val="0"/>
          <w:sz w:val="44"/>
          <w:szCs w:val="44"/>
        </w:rPr>
      </w:pPr>
    </w:p>
    <w:tbl>
      <w:tblPr>
        <w:tblStyle w:val="3"/>
        <w:tblW w:w="86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3"/>
        <w:gridCol w:w="596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693" w:type="dxa"/>
            <w:noWrap w:val="0"/>
            <w:vAlign w:val="center"/>
          </w:tcPr>
          <w:p>
            <w:pPr>
              <w:spacing w:line="600" w:lineRule="exact"/>
              <w:rPr>
                <w:rFonts w:ascii="仿宋" w:hAnsi="仿宋" w:eastAsia="仿宋" w:cs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Cs/>
                <w:sz w:val="30"/>
                <w:szCs w:val="30"/>
              </w:rPr>
              <w:t>中试基地名称：</w:t>
            </w:r>
          </w:p>
        </w:tc>
        <w:tc>
          <w:tcPr>
            <w:tcW w:w="5967" w:type="dxa"/>
            <w:noWrap w:val="0"/>
            <w:vAlign w:val="center"/>
          </w:tcPr>
          <w:p>
            <w:pPr>
              <w:spacing w:line="600" w:lineRule="exact"/>
              <w:rPr>
                <w:rFonts w:hint="default" w:ascii="仿宋" w:hAnsi="仿宋" w:eastAsia="仿宋" w:cs="仿宋"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30"/>
                <w:szCs w:val="30"/>
                <w:lang w:val="en-US" w:eastAsia="zh-CN"/>
              </w:rPr>
              <w:t>XX中试基地、XX中试平台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3" w:type="dxa"/>
            <w:noWrap w:val="0"/>
            <w:vAlign w:val="center"/>
          </w:tcPr>
          <w:p>
            <w:pPr>
              <w:spacing w:line="600" w:lineRule="exact"/>
              <w:rPr>
                <w:rFonts w:ascii="仿宋" w:hAnsi="仿宋" w:eastAsia="仿宋" w:cs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Cs/>
                <w:sz w:val="30"/>
                <w:szCs w:val="30"/>
                <w:lang w:eastAsia="zh-CN"/>
              </w:rPr>
              <w:t>申报</w:t>
            </w:r>
            <w:r>
              <w:rPr>
                <w:rFonts w:hint="eastAsia" w:ascii="仿宋" w:hAnsi="仿宋" w:eastAsia="仿宋" w:cs="仿宋"/>
                <w:bCs/>
                <w:sz w:val="30"/>
                <w:szCs w:val="30"/>
              </w:rPr>
              <w:t>单位（盖章）：</w:t>
            </w:r>
          </w:p>
        </w:tc>
        <w:tc>
          <w:tcPr>
            <w:tcW w:w="5967" w:type="dxa"/>
            <w:noWrap w:val="0"/>
            <w:vAlign w:val="center"/>
          </w:tcPr>
          <w:p>
            <w:pPr>
              <w:spacing w:line="60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3" w:type="dxa"/>
            <w:noWrap w:val="0"/>
            <w:vAlign w:val="center"/>
          </w:tcPr>
          <w:p>
            <w:pPr>
              <w:spacing w:line="600" w:lineRule="exact"/>
              <w:rPr>
                <w:rFonts w:ascii="仿宋" w:hAnsi="仿宋" w:eastAsia="仿宋" w:cs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Cs/>
                <w:sz w:val="30"/>
                <w:szCs w:val="30"/>
              </w:rPr>
              <w:t>联系人及电话：</w:t>
            </w:r>
          </w:p>
        </w:tc>
        <w:tc>
          <w:tcPr>
            <w:tcW w:w="5967" w:type="dxa"/>
            <w:noWrap w:val="0"/>
            <w:vAlign w:val="center"/>
          </w:tcPr>
          <w:p>
            <w:pPr>
              <w:spacing w:line="600" w:lineRule="exact"/>
              <w:rPr>
                <w:rFonts w:hint="default" w:ascii="仿宋" w:hAnsi="仿宋" w:eastAsia="仿宋" w:cs="仿宋"/>
                <w:bCs/>
                <w:sz w:val="30"/>
                <w:szCs w:val="30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3" w:type="dxa"/>
            <w:noWrap w:val="0"/>
            <w:vAlign w:val="center"/>
          </w:tcPr>
          <w:p>
            <w:pPr>
              <w:spacing w:line="600" w:lineRule="exact"/>
              <w:rPr>
                <w:rFonts w:ascii="仿宋" w:hAnsi="仿宋" w:eastAsia="仿宋" w:cs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Cs/>
                <w:sz w:val="30"/>
                <w:szCs w:val="30"/>
              </w:rPr>
              <w:t>通 讯 地 址：</w:t>
            </w:r>
          </w:p>
        </w:tc>
        <w:tc>
          <w:tcPr>
            <w:tcW w:w="5967" w:type="dxa"/>
            <w:noWrap w:val="0"/>
            <w:vAlign w:val="center"/>
          </w:tcPr>
          <w:p>
            <w:pPr>
              <w:spacing w:line="60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93" w:type="dxa"/>
            <w:noWrap w:val="0"/>
            <w:vAlign w:val="center"/>
          </w:tcPr>
          <w:p>
            <w:pPr>
              <w:spacing w:line="600" w:lineRule="exact"/>
              <w:rPr>
                <w:rFonts w:ascii="仿宋" w:hAnsi="仿宋" w:eastAsia="仿宋" w:cs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Cs/>
                <w:sz w:val="30"/>
                <w:szCs w:val="30"/>
              </w:rPr>
              <w:t>推荐单位（盖章）：</w:t>
            </w:r>
          </w:p>
        </w:tc>
        <w:tc>
          <w:tcPr>
            <w:tcW w:w="5967" w:type="dxa"/>
            <w:noWrap w:val="0"/>
            <w:vAlign w:val="center"/>
          </w:tcPr>
          <w:p>
            <w:pPr>
              <w:spacing w:line="60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</w:tc>
      </w:tr>
    </w:tbl>
    <w:p>
      <w:pPr>
        <w:snapToGrid w:val="0"/>
        <w:spacing w:line="680" w:lineRule="exact"/>
        <w:jc w:val="center"/>
        <w:rPr>
          <w:rFonts w:ascii="华文中宋" w:hAnsi="华文中宋" w:eastAsia="华文中宋" w:cs="宋体"/>
          <w:b/>
          <w:color w:val="000000"/>
          <w:kern w:val="0"/>
          <w:sz w:val="44"/>
          <w:szCs w:val="44"/>
        </w:rPr>
      </w:pPr>
    </w:p>
    <w:p>
      <w:pPr>
        <w:snapToGrid w:val="0"/>
        <w:spacing w:line="680" w:lineRule="exact"/>
        <w:jc w:val="center"/>
        <w:rPr>
          <w:rFonts w:ascii="华文中宋" w:hAnsi="华文中宋" w:eastAsia="华文中宋" w:cs="宋体"/>
          <w:b/>
          <w:color w:val="000000"/>
          <w:kern w:val="0"/>
          <w:sz w:val="44"/>
          <w:szCs w:val="44"/>
        </w:rPr>
      </w:pPr>
    </w:p>
    <w:p>
      <w:pPr>
        <w:spacing w:line="600" w:lineRule="exact"/>
        <w:jc w:val="center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辽宁省科学技术厅</w:t>
      </w:r>
    </w:p>
    <w:p>
      <w:pPr>
        <w:spacing w:line="600" w:lineRule="exact"/>
        <w:jc w:val="center"/>
        <w:rPr>
          <w:rFonts w:hint="eastAsia" w:ascii="仿宋" w:hAnsi="仿宋" w:eastAsia="仿宋" w:cs="仿宋"/>
          <w:bCs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" w:hAnsi="仿宋" w:eastAsia="仿宋" w:cs="仿宋"/>
          <w:bCs/>
          <w:sz w:val="28"/>
          <w:szCs w:val="28"/>
        </w:rPr>
        <w:t>年   月   日</w:t>
      </w:r>
    </w:p>
    <w:tbl>
      <w:tblPr>
        <w:tblStyle w:val="3"/>
        <w:tblpPr w:leftFromText="180" w:rightFromText="180" w:vertAnchor="text" w:horzAnchor="page" w:tblpX="1774" w:tblpY="313"/>
        <w:tblOverlap w:val="never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1104"/>
        <w:gridCol w:w="944"/>
        <w:gridCol w:w="1135"/>
        <w:gridCol w:w="1259"/>
        <w:gridCol w:w="1076"/>
        <w:gridCol w:w="2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9108" w:type="dxa"/>
            <w:gridSpan w:val="7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_GB2312" w:hAnsi="仿宋" w:eastAsia="仿宋_GB2312" w:cs="仿宋"/>
                <w:b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" w:eastAsia="仿宋_GB2312" w:cs="仿宋"/>
                <w:b/>
                <w:color w:val="000000"/>
                <w:kern w:val="0"/>
                <w:sz w:val="32"/>
                <w:szCs w:val="32"/>
              </w:rPr>
              <w:t>中试基地基本信息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0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中试基地类别</w:t>
            </w:r>
          </w:p>
        </w:tc>
        <w:tc>
          <w:tcPr>
            <w:tcW w:w="7528" w:type="dxa"/>
            <w:gridSpan w:val="6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 xml:space="preserve">中试基地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 xml:space="preserve">中试平台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0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中试基地名称</w:t>
            </w:r>
          </w:p>
        </w:tc>
        <w:tc>
          <w:tcPr>
            <w:tcW w:w="3183" w:type="dxa"/>
            <w:gridSpan w:val="3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申报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单位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名称</w:t>
            </w:r>
          </w:p>
        </w:tc>
        <w:tc>
          <w:tcPr>
            <w:tcW w:w="3086" w:type="dxa"/>
            <w:gridSpan w:val="2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0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  <w:t>申报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单位</w:t>
            </w:r>
          </w:p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法人类型</w:t>
            </w:r>
          </w:p>
        </w:tc>
        <w:tc>
          <w:tcPr>
            <w:tcW w:w="3183" w:type="dxa"/>
            <w:gridSpan w:val="3"/>
            <w:noWrap w:val="0"/>
            <w:vAlign w:val="center"/>
          </w:tcPr>
          <w:p>
            <w:pPr>
              <w:spacing w:line="400" w:lineRule="exact"/>
              <w:ind w:left="1680" w:hanging="1680" w:hangingChars="800"/>
              <w:jc w:val="left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企业法人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高校院所、事业单位、地方政府</w:t>
            </w:r>
          </w:p>
          <w:p>
            <w:pPr>
              <w:spacing w:line="400" w:lineRule="exact"/>
              <w:ind w:left="1680" w:hanging="1680" w:hangingChars="800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</w:rPr>
              <w:t>其他，请注明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：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统一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  <w:t>社会</w:t>
            </w:r>
          </w:p>
          <w:p>
            <w:pPr>
              <w:spacing w:line="400" w:lineRule="exact"/>
              <w:outlineLvl w:val="0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信用代码</w:t>
            </w:r>
          </w:p>
        </w:tc>
        <w:tc>
          <w:tcPr>
            <w:tcW w:w="3086" w:type="dxa"/>
            <w:gridSpan w:val="2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0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法人姓名</w:t>
            </w:r>
          </w:p>
        </w:tc>
        <w:tc>
          <w:tcPr>
            <w:tcW w:w="3183" w:type="dxa"/>
            <w:gridSpan w:val="3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手机号</w:t>
            </w:r>
          </w:p>
        </w:tc>
        <w:tc>
          <w:tcPr>
            <w:tcW w:w="3086" w:type="dxa"/>
            <w:gridSpan w:val="2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0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产业</w:t>
            </w:r>
            <w:r>
              <w:rPr>
                <w:rFonts w:hint="eastAsia" w:ascii="仿宋" w:hAnsi="仿宋" w:eastAsia="仿宋" w:cs="仿宋"/>
                <w:szCs w:val="21"/>
              </w:rPr>
              <w:t>领域</w:t>
            </w:r>
          </w:p>
        </w:tc>
        <w:tc>
          <w:tcPr>
            <w:tcW w:w="7528" w:type="dxa"/>
            <w:gridSpan w:val="6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0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中试基地建设状态</w:t>
            </w:r>
          </w:p>
        </w:tc>
        <w:tc>
          <w:tcPr>
            <w:tcW w:w="7528" w:type="dxa"/>
            <w:gridSpan w:val="6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 xml:space="preserve">已建成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 xml:space="preserve">建设中  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规划筹建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0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  <w:t>建设时间</w:t>
            </w:r>
          </w:p>
        </w:tc>
        <w:tc>
          <w:tcPr>
            <w:tcW w:w="3183" w:type="dxa"/>
            <w:gridSpan w:val="3"/>
            <w:noWrap w:val="0"/>
            <w:vAlign w:val="center"/>
          </w:tcPr>
          <w:p>
            <w:pPr>
              <w:wordWrap/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年 月 日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  <w:t>详细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地址</w:t>
            </w:r>
          </w:p>
        </w:tc>
        <w:tc>
          <w:tcPr>
            <w:tcW w:w="3086" w:type="dxa"/>
            <w:gridSpan w:val="2"/>
            <w:noWrap w:val="0"/>
            <w:vAlign w:val="center"/>
          </w:tcPr>
          <w:p>
            <w:pPr>
              <w:wordWrap w:val="0"/>
              <w:spacing w:line="400" w:lineRule="exact"/>
              <w:ind w:right="420"/>
              <w:jc w:val="both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580" w:type="dxa"/>
            <w:noWrap w:val="0"/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  <w:t>中试基地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负责人</w:t>
            </w:r>
          </w:p>
        </w:tc>
        <w:tc>
          <w:tcPr>
            <w:tcW w:w="1104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944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135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  <w:t>手机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号</w:t>
            </w:r>
          </w:p>
        </w:tc>
        <w:tc>
          <w:tcPr>
            <w:tcW w:w="2010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580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联系人</w:t>
            </w:r>
          </w:p>
        </w:tc>
        <w:tc>
          <w:tcPr>
            <w:tcW w:w="1104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姓名</w:t>
            </w:r>
          </w:p>
        </w:tc>
        <w:tc>
          <w:tcPr>
            <w:tcW w:w="944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135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电子邮件</w:t>
            </w:r>
          </w:p>
        </w:tc>
        <w:tc>
          <w:tcPr>
            <w:tcW w:w="2010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1580" w:type="dxa"/>
            <w:vMerge w:val="continue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1104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电话</w:t>
            </w:r>
          </w:p>
        </w:tc>
        <w:tc>
          <w:tcPr>
            <w:tcW w:w="944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135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手机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号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076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传真</w:t>
            </w:r>
          </w:p>
        </w:tc>
        <w:tc>
          <w:tcPr>
            <w:tcW w:w="2010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5" w:hRule="atLeast"/>
        </w:trPr>
        <w:tc>
          <w:tcPr>
            <w:tcW w:w="1580" w:type="dxa"/>
            <w:noWrap w:val="0"/>
            <w:vAlign w:val="center"/>
          </w:tcPr>
          <w:p>
            <w:pPr>
              <w:spacing w:line="320" w:lineRule="exact"/>
              <w:jc w:val="center"/>
              <w:outlineLvl w:val="0"/>
              <w:rPr>
                <w:rFonts w:ascii="仿宋" w:hAnsi="仿宋" w:eastAsia="仿宋" w:cs="仿宋"/>
                <w:b/>
                <w:color w:val="FF0000"/>
                <w:szCs w:val="21"/>
              </w:rPr>
            </w:pPr>
            <w:r>
              <w:rPr>
                <w:rFonts w:hint="eastAsia" w:ascii="仿宋" w:hAnsi="仿宋" w:eastAsia="仿宋" w:cs="仿宋"/>
                <w:color w:val="0000FF"/>
                <w:kern w:val="0"/>
                <w:szCs w:val="21"/>
                <w:lang w:eastAsia="zh-CN"/>
              </w:rPr>
              <w:t>中试基地主要</w:t>
            </w:r>
            <w:r>
              <w:rPr>
                <w:rFonts w:hint="eastAsia" w:ascii="仿宋" w:hAnsi="仿宋" w:eastAsia="仿宋" w:cs="仿宋"/>
                <w:color w:val="0000FF"/>
                <w:kern w:val="0"/>
                <w:szCs w:val="21"/>
              </w:rPr>
              <w:t>业务</w:t>
            </w:r>
          </w:p>
        </w:tc>
        <w:tc>
          <w:tcPr>
            <w:tcW w:w="7528" w:type="dxa"/>
            <w:gridSpan w:val="6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hint="default" w:ascii="仿宋" w:hAnsi="仿宋" w:eastAsia="仿宋" w:cs="仿宋"/>
                <w:b/>
                <w:szCs w:val="21"/>
                <w:u w:val="singl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32" w:hRule="atLeast"/>
        </w:trPr>
        <w:tc>
          <w:tcPr>
            <w:tcW w:w="4763" w:type="dxa"/>
            <w:gridSpan w:val="4"/>
            <w:noWrap w:val="0"/>
            <w:vAlign w:val="center"/>
          </w:tcPr>
          <w:p>
            <w:pPr>
              <w:spacing w:line="400" w:lineRule="exact"/>
              <w:jc w:val="both"/>
              <w:outlineLvl w:val="0"/>
              <w:rPr>
                <w:rFonts w:ascii="仿宋" w:hAnsi="仿宋" w:eastAsia="仿宋" w:cs="仿宋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参与中试基地建设的高校、科研院所</w:t>
            </w:r>
          </w:p>
        </w:tc>
        <w:tc>
          <w:tcPr>
            <w:tcW w:w="434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4" w:hRule="atLeast"/>
        </w:trPr>
        <w:tc>
          <w:tcPr>
            <w:tcW w:w="4763" w:type="dxa"/>
            <w:gridSpan w:val="4"/>
            <w:noWrap w:val="0"/>
            <w:vAlign w:val="center"/>
          </w:tcPr>
          <w:p>
            <w:pPr>
              <w:spacing w:line="400" w:lineRule="exact"/>
              <w:jc w:val="both"/>
              <w:outlineLvl w:val="0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参与中试基地建设的企业</w:t>
            </w:r>
          </w:p>
        </w:tc>
        <w:tc>
          <w:tcPr>
            <w:tcW w:w="434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4" w:hRule="atLeast"/>
        </w:trPr>
        <w:tc>
          <w:tcPr>
            <w:tcW w:w="4763" w:type="dxa"/>
            <w:gridSpan w:val="4"/>
            <w:noWrap w:val="0"/>
            <w:vAlign w:val="center"/>
          </w:tcPr>
          <w:p>
            <w:pPr>
              <w:spacing w:line="400" w:lineRule="exact"/>
              <w:jc w:val="both"/>
              <w:outlineLvl w:val="0"/>
              <w:rPr>
                <w:rFonts w:hint="eastAsia" w:ascii="仿宋" w:hAnsi="仿宋" w:eastAsia="仿宋" w:cs="仿宋"/>
                <w:spacing w:val="-4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参与中试基地建设的地方政府</w:t>
            </w:r>
          </w:p>
        </w:tc>
        <w:tc>
          <w:tcPr>
            <w:tcW w:w="4345" w:type="dxa"/>
            <w:gridSpan w:val="3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</w:p>
        </w:tc>
      </w:tr>
    </w:tbl>
    <w:p>
      <w:pPr>
        <w:spacing w:line="600" w:lineRule="exact"/>
        <w:jc w:val="center"/>
        <w:rPr>
          <w:rFonts w:hint="eastAsia" w:ascii="仿宋" w:hAnsi="仿宋" w:eastAsia="仿宋" w:cs="仿宋"/>
          <w:bCs/>
          <w:sz w:val="28"/>
          <w:szCs w:val="28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3"/>
        <w:tblpPr w:leftFromText="180" w:rightFromText="180" w:vertAnchor="text" w:horzAnchor="page" w:tblpX="1789" w:tblpY="323"/>
        <w:tblOverlap w:val="never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2225"/>
        <w:gridCol w:w="2793"/>
        <w:gridCol w:w="2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1" w:hRule="atLeast"/>
        </w:trPr>
        <w:tc>
          <w:tcPr>
            <w:tcW w:w="1580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近3年是否有行政处罚记录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szCs w:val="21"/>
                <w:lang w:val="en-US" w:eastAsia="zh-CN"/>
              </w:rPr>
            </w:pPr>
          </w:p>
        </w:tc>
        <w:tc>
          <w:tcPr>
            <w:tcW w:w="2793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近3年是否有生产安全责任事故</w:t>
            </w:r>
          </w:p>
        </w:tc>
        <w:tc>
          <w:tcPr>
            <w:tcW w:w="2510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szCs w:val="21"/>
              </w:rPr>
            </w:pPr>
          </w:p>
        </w:tc>
      </w:tr>
    </w:tbl>
    <w:tbl>
      <w:tblPr>
        <w:tblStyle w:val="3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3"/>
        <w:gridCol w:w="2197"/>
        <w:gridCol w:w="1961"/>
        <w:gridCol w:w="1925"/>
        <w:gridCol w:w="1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157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经营条件</w:t>
            </w:r>
          </w:p>
        </w:tc>
        <w:tc>
          <w:tcPr>
            <w:tcW w:w="2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中试基地场地性质</w:t>
            </w:r>
          </w:p>
        </w:tc>
        <w:tc>
          <w:tcPr>
            <w:tcW w:w="53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 xml:space="preserve">自有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sym w:font="Wingdings 2" w:char="00A3"/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租用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exact"/>
        </w:trPr>
        <w:tc>
          <w:tcPr>
            <w:tcW w:w="157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FF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FF"/>
                <w:kern w:val="0"/>
                <w:szCs w:val="21"/>
              </w:rPr>
              <w:t>中试基地</w:t>
            </w:r>
            <w:r>
              <w:rPr>
                <w:rFonts w:hint="eastAsia" w:ascii="仿宋" w:hAnsi="仿宋" w:eastAsia="仿宋" w:cs="仿宋"/>
                <w:color w:val="0000FF"/>
                <w:kern w:val="0"/>
                <w:szCs w:val="21"/>
                <w:lang w:eastAsia="zh-CN"/>
              </w:rPr>
              <w:t>规划</w:t>
            </w:r>
            <w:r>
              <w:rPr>
                <w:rFonts w:hint="eastAsia" w:ascii="仿宋" w:hAnsi="仿宋" w:eastAsia="仿宋" w:cs="仿宋"/>
                <w:color w:val="0000FF"/>
                <w:kern w:val="0"/>
                <w:szCs w:val="21"/>
              </w:rPr>
              <w:t>面积</w:t>
            </w:r>
          </w:p>
          <w:p>
            <w:pPr>
              <w:spacing w:line="400" w:lineRule="exact"/>
              <w:ind w:firstLine="210" w:firstLineChars="100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FF"/>
                <w:kern w:val="0"/>
                <w:szCs w:val="21"/>
              </w:rPr>
              <w:t>（平方米）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中试基地</w:t>
            </w:r>
            <w:r>
              <w:rPr>
                <w:rFonts w:hint="eastAsia" w:ascii="仿宋" w:hAnsi="仿宋" w:eastAsia="仿宋" w:cs="仿宋"/>
                <w:color w:val="0000FF"/>
                <w:kern w:val="0"/>
                <w:szCs w:val="21"/>
                <w:lang w:eastAsia="zh-CN"/>
              </w:rPr>
              <w:t>现有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面积</w:t>
            </w:r>
          </w:p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color w:val="0000FF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（平方米）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exact"/>
        </w:trPr>
        <w:tc>
          <w:tcPr>
            <w:tcW w:w="157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color w:val="0000FF"/>
                <w:kern w:val="0"/>
                <w:szCs w:val="21"/>
                <w:lang w:eastAsia="zh-CN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中试基地</w:t>
            </w:r>
            <w:r>
              <w:rPr>
                <w:rFonts w:hint="eastAsia" w:ascii="仿宋" w:hAnsi="仿宋" w:eastAsia="仿宋" w:cs="仿宋"/>
                <w:color w:val="0000FF"/>
                <w:kern w:val="0"/>
                <w:szCs w:val="21"/>
                <w:lang w:eastAsia="zh-CN"/>
              </w:rPr>
              <w:t>计划</w:t>
            </w:r>
            <w:r>
              <w:rPr>
                <w:rFonts w:ascii="仿宋" w:hAnsi="仿宋" w:eastAsia="仿宋" w:cs="仿宋"/>
                <w:kern w:val="0"/>
                <w:szCs w:val="21"/>
              </w:rPr>
              <w:t>总投入金额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（万元）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ascii="仿宋" w:hAnsi="仿宋" w:eastAsia="仿宋" w:cs="仿宋"/>
                <w:kern w:val="0"/>
                <w:szCs w:val="21"/>
              </w:rPr>
              <w:t>中试基地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已</w:t>
            </w:r>
            <w:r>
              <w:rPr>
                <w:rFonts w:ascii="仿宋" w:hAnsi="仿宋" w:eastAsia="仿宋" w:cs="仿宋"/>
                <w:kern w:val="0"/>
                <w:szCs w:val="21"/>
              </w:rPr>
              <w:t>投入金额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（万元）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exact"/>
        </w:trPr>
        <w:tc>
          <w:tcPr>
            <w:tcW w:w="157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FF"/>
                <w:kern w:val="0"/>
                <w:szCs w:val="21"/>
                <w:lang w:eastAsia="zh-CN"/>
              </w:rPr>
              <w:t>现有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中试设备台套数量（台/套）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现有中试设备原值（万元）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8" w:hRule="exact"/>
        </w:trPr>
        <w:tc>
          <w:tcPr>
            <w:tcW w:w="157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开放共享中试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设备台套数量（台/套）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开放共享中试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设备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原值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exact"/>
        </w:trPr>
        <w:tc>
          <w:tcPr>
            <w:tcW w:w="157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1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default"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中试设备数量开放共享率</w:t>
            </w:r>
          </w:p>
        </w:tc>
        <w:tc>
          <w:tcPr>
            <w:tcW w:w="19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中试基地智能信息化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建设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both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名称：</w:t>
            </w:r>
          </w:p>
          <w:p>
            <w:pPr>
              <w:spacing w:line="400" w:lineRule="exact"/>
              <w:jc w:val="both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网站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:</w:t>
            </w:r>
          </w:p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1" w:hRule="exact"/>
        </w:trPr>
        <w:tc>
          <w:tcPr>
            <w:tcW w:w="1573" w:type="dxa"/>
            <w:vMerge w:val="restart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人员情况</w:t>
            </w:r>
          </w:p>
        </w:tc>
        <w:tc>
          <w:tcPr>
            <w:tcW w:w="2197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中试基地总人数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(</w:t>
            </w:r>
            <w:r>
              <w:rPr>
                <w:rFonts w:hint="eastAsia" w:ascii="仿宋" w:hAnsi="仿宋" w:eastAsia="仿宋" w:cs="仿宋"/>
                <w:szCs w:val="21"/>
              </w:rPr>
              <w:t>人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)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spacing w:line="400" w:lineRule="exact"/>
              <w:jc w:val="both"/>
              <w:outlineLvl w:val="0"/>
              <w:rPr>
                <w:rFonts w:hint="default" w:ascii="仿宋" w:hAnsi="仿宋" w:eastAsia="仿宋" w:cs="仿宋"/>
                <w:b/>
                <w:spacing w:val="-6"/>
                <w:szCs w:val="21"/>
                <w:lang w:val="en-US" w:eastAsia="zh-CN"/>
              </w:rPr>
            </w:pPr>
          </w:p>
        </w:tc>
        <w:tc>
          <w:tcPr>
            <w:tcW w:w="1925" w:type="dxa"/>
            <w:noWrap w:val="0"/>
            <w:vAlign w:val="center"/>
          </w:tcPr>
          <w:p>
            <w:pPr>
              <w:spacing w:line="400" w:lineRule="exact"/>
              <w:jc w:val="center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研究试验及专业生产人员</w:t>
            </w:r>
          </w:p>
          <w:p>
            <w:pPr>
              <w:spacing w:line="400" w:lineRule="exact"/>
              <w:jc w:val="center"/>
              <w:outlineLvl w:val="0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（含专兼职人员）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(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人</w:t>
            </w: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)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spacing w:line="400" w:lineRule="exact"/>
              <w:jc w:val="both"/>
              <w:outlineLvl w:val="0"/>
              <w:rPr>
                <w:rFonts w:ascii="仿宋" w:hAnsi="仿宋" w:eastAsia="仿宋" w:cs="仿宋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0" w:hRule="exact"/>
        </w:trPr>
        <w:tc>
          <w:tcPr>
            <w:tcW w:w="1573" w:type="dxa"/>
            <w:vMerge w:val="continue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197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kern w:val="0"/>
                <w:szCs w:val="21"/>
              </w:rPr>
              <w:t>专职从事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研究试验及专业生产</w:t>
            </w:r>
            <w:r>
              <w:rPr>
                <w:rFonts w:hint="eastAsia" w:ascii="仿宋" w:hAnsi="仿宋" w:eastAsia="仿宋" w:cs="仿宋"/>
                <w:color w:val="000000"/>
                <w:spacing w:val="-6"/>
                <w:kern w:val="0"/>
                <w:szCs w:val="21"/>
              </w:rPr>
              <w:t>人员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(本科及以上)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(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人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)</w:t>
            </w:r>
          </w:p>
        </w:tc>
        <w:tc>
          <w:tcPr>
            <w:tcW w:w="1961" w:type="dxa"/>
            <w:noWrap w:val="0"/>
            <w:vAlign w:val="center"/>
          </w:tcPr>
          <w:p>
            <w:pPr>
              <w:spacing w:line="400" w:lineRule="exact"/>
              <w:jc w:val="both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925" w:type="dxa"/>
            <w:noWrap w:val="0"/>
            <w:vAlign w:val="center"/>
          </w:tcPr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color w:val="000000"/>
                <w:spacing w:val="-6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kern w:val="0"/>
                <w:szCs w:val="21"/>
              </w:rPr>
              <w:t>专职从事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研究试验及专业生产</w:t>
            </w:r>
            <w:r>
              <w:rPr>
                <w:rFonts w:hint="eastAsia" w:ascii="仿宋" w:hAnsi="仿宋" w:eastAsia="仿宋" w:cs="仿宋"/>
                <w:color w:val="000000"/>
                <w:spacing w:val="-6"/>
                <w:kern w:val="0"/>
                <w:szCs w:val="21"/>
              </w:rPr>
              <w:t>人员</w:t>
            </w:r>
          </w:p>
          <w:p>
            <w:pPr>
              <w:widowControl/>
              <w:spacing w:line="40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pacing w:val="-6"/>
                <w:kern w:val="0"/>
                <w:szCs w:val="21"/>
              </w:rPr>
              <w:t>(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大专及以下)（人）</w:t>
            </w:r>
          </w:p>
        </w:tc>
        <w:tc>
          <w:tcPr>
            <w:tcW w:w="1452" w:type="dxa"/>
            <w:noWrap w:val="0"/>
            <w:vAlign w:val="center"/>
          </w:tcPr>
          <w:p>
            <w:pPr>
              <w:spacing w:line="400" w:lineRule="exact"/>
              <w:jc w:val="both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3" w:hRule="exact"/>
        </w:trPr>
        <w:tc>
          <w:tcPr>
            <w:tcW w:w="1573" w:type="dxa"/>
            <w:vMerge w:val="continue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ascii="仿宋" w:hAnsi="仿宋" w:eastAsia="仿宋" w:cs="仿宋"/>
                <w:b/>
                <w:szCs w:val="21"/>
              </w:rPr>
            </w:pPr>
          </w:p>
        </w:tc>
        <w:tc>
          <w:tcPr>
            <w:tcW w:w="2197" w:type="dxa"/>
            <w:noWrap w:val="0"/>
            <w:vAlign w:val="center"/>
          </w:tcPr>
          <w:p>
            <w:pPr>
              <w:widowControl/>
              <w:spacing w:line="400" w:lineRule="exact"/>
              <w:ind w:left="-109" w:leftChars="-52" w:firstLine="105" w:firstLineChars="50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高级职称</w:t>
            </w:r>
          </w:p>
          <w:p>
            <w:pPr>
              <w:widowControl/>
              <w:spacing w:line="400" w:lineRule="exact"/>
              <w:ind w:left="-109" w:leftChars="-52" w:firstLine="105" w:firstLineChars="50"/>
              <w:jc w:val="center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（含专兼职人员）</w:t>
            </w:r>
          </w:p>
        </w:tc>
        <w:tc>
          <w:tcPr>
            <w:tcW w:w="5338" w:type="dxa"/>
            <w:gridSpan w:val="3"/>
            <w:noWrap w:val="0"/>
            <w:vAlign w:val="center"/>
          </w:tcPr>
          <w:p>
            <w:pPr>
              <w:spacing w:line="400" w:lineRule="exact"/>
              <w:outlineLvl w:val="0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副高以上（人）</w:t>
            </w:r>
          </w:p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  <w:t>院士（人）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 xml:space="preserve">  </w:t>
            </w:r>
          </w:p>
          <w:p>
            <w:pPr>
              <w:spacing w:line="400" w:lineRule="exact"/>
              <w:outlineLvl w:val="0"/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  <w:t>长江（人）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 xml:space="preserve">   </w:t>
            </w:r>
          </w:p>
          <w:p>
            <w:pPr>
              <w:spacing w:line="400" w:lineRule="exact"/>
              <w:outlineLvl w:val="0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CN"/>
              </w:rPr>
              <w:t>杰青（人）</w:t>
            </w:r>
          </w:p>
        </w:tc>
      </w:tr>
    </w:tbl>
    <w:p/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一、中试基地内中试验证平台情况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8"/>
        <w:gridCol w:w="1462"/>
        <w:gridCol w:w="1388"/>
        <w:gridCol w:w="2312"/>
        <w:gridCol w:w="27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618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1462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中试平台名称</w:t>
            </w:r>
          </w:p>
        </w:tc>
        <w:tc>
          <w:tcPr>
            <w:tcW w:w="1388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产业领域</w:t>
            </w:r>
          </w:p>
        </w:tc>
        <w:tc>
          <w:tcPr>
            <w:tcW w:w="2312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服务事项内容</w:t>
            </w:r>
          </w:p>
        </w:tc>
        <w:tc>
          <w:tcPr>
            <w:tcW w:w="2742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依托单位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8" w:type="dxa"/>
          </w:tcPr>
          <w:p>
            <w:pPr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62" w:type="dxa"/>
          </w:tcPr>
          <w:p>
            <w:pPr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88" w:type="dxa"/>
          </w:tcPr>
          <w:p>
            <w:pPr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12" w:type="dxa"/>
          </w:tcPr>
          <w:p>
            <w:pPr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42" w:type="dxa"/>
          </w:tcPr>
          <w:p>
            <w:pPr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18" w:type="dxa"/>
          </w:tcPr>
          <w:p>
            <w:pPr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62" w:type="dxa"/>
          </w:tcPr>
          <w:p>
            <w:pPr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88" w:type="dxa"/>
          </w:tcPr>
          <w:p>
            <w:pPr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12" w:type="dxa"/>
          </w:tcPr>
          <w:p>
            <w:pPr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42" w:type="dxa"/>
          </w:tcPr>
          <w:p>
            <w:pPr>
              <w:rPr>
                <w:rFonts w:hint="default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 xml:space="preserve">    二、中试基地公共服务事项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450"/>
        <w:gridCol w:w="1350"/>
        <w:gridCol w:w="2288"/>
        <w:gridCol w:w="2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中试公共服务名称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服务事项类型</w:t>
            </w:r>
          </w:p>
        </w:tc>
        <w:tc>
          <w:tcPr>
            <w:tcW w:w="2288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产业领域</w:t>
            </w:r>
          </w:p>
        </w:tc>
        <w:tc>
          <w:tcPr>
            <w:tcW w:w="277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服务事项简介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50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88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75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50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288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75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三、中试基地规章制度</w:t>
      </w:r>
    </w:p>
    <w:p>
      <w:pPr>
        <w:ind w:firstLine="640"/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8"/>
          <w:szCs w:val="28"/>
          <w:lang w:val="en-US" w:eastAsia="zh-CN"/>
        </w:rPr>
        <w:t>（工作运行机制、科研投入机制、成果转化机制、服务共享机制、知识产权保护机制。逐个列举，并将文件附后）</w:t>
      </w:r>
    </w:p>
    <w:p>
      <w:pPr>
        <w:ind w:firstLine="64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四、中试基地人员名单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450"/>
        <w:gridCol w:w="1350"/>
        <w:gridCol w:w="1144"/>
        <w:gridCol w:w="1144"/>
        <w:gridCol w:w="2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姓名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单位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职务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职称</w:t>
            </w:r>
          </w:p>
        </w:tc>
        <w:tc>
          <w:tcPr>
            <w:tcW w:w="277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50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75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50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75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ind w:firstLine="64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五、中试基地资质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450"/>
        <w:gridCol w:w="1350"/>
        <w:gridCol w:w="5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资质名称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级别（国家级、省级）</w:t>
            </w:r>
          </w:p>
        </w:tc>
        <w:tc>
          <w:tcPr>
            <w:tcW w:w="5063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资质内容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50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5063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50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5063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ind w:firstLine="640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ind w:firstLine="640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ind w:firstLine="640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ind w:firstLine="64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六、中试基地已开展中试验证项目清单（近三年）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"/>
        <w:gridCol w:w="676"/>
        <w:gridCol w:w="687"/>
        <w:gridCol w:w="675"/>
        <w:gridCol w:w="463"/>
        <w:gridCol w:w="737"/>
        <w:gridCol w:w="475"/>
        <w:gridCol w:w="475"/>
        <w:gridCol w:w="600"/>
        <w:gridCol w:w="629"/>
        <w:gridCol w:w="672"/>
        <w:gridCol w:w="672"/>
        <w:gridCol w:w="672"/>
        <w:gridCol w:w="6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41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676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中试验证项目（服务）名称</w:t>
            </w:r>
          </w:p>
        </w:tc>
        <w:tc>
          <w:tcPr>
            <w:tcW w:w="687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项目所属单位</w:t>
            </w:r>
          </w:p>
        </w:tc>
        <w:tc>
          <w:tcPr>
            <w:tcW w:w="67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项目分类（自有、公共服务）</w:t>
            </w:r>
          </w:p>
        </w:tc>
        <w:tc>
          <w:tcPr>
            <w:tcW w:w="463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项目简介</w:t>
            </w:r>
          </w:p>
        </w:tc>
        <w:tc>
          <w:tcPr>
            <w:tcW w:w="737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项目状态</w:t>
            </w:r>
          </w:p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(计划开展、正在进行、已完成)</w:t>
            </w:r>
          </w:p>
        </w:tc>
        <w:tc>
          <w:tcPr>
            <w:tcW w:w="47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项目起止时间</w:t>
            </w:r>
          </w:p>
        </w:tc>
        <w:tc>
          <w:tcPr>
            <w:tcW w:w="475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取得专利数（个）</w:t>
            </w:r>
          </w:p>
        </w:tc>
        <w:tc>
          <w:tcPr>
            <w:tcW w:w="60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突破技术难题（个）</w:t>
            </w:r>
          </w:p>
        </w:tc>
        <w:tc>
          <w:tcPr>
            <w:tcW w:w="629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形成技术标准或工艺包（个）</w:t>
            </w: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是否在辽落地转化</w:t>
            </w:r>
          </w:p>
        </w:tc>
        <w:tc>
          <w:tcPr>
            <w:tcW w:w="672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项目总投资</w:t>
            </w:r>
          </w:p>
        </w:tc>
        <w:tc>
          <w:tcPr>
            <w:tcW w:w="672" w:type="dxa"/>
            <w:vAlign w:val="center"/>
          </w:tcPr>
          <w:p>
            <w:pPr>
              <w:jc w:val="both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项目承接单位</w:t>
            </w:r>
          </w:p>
        </w:tc>
        <w:tc>
          <w:tcPr>
            <w:tcW w:w="672" w:type="dxa"/>
            <w:vAlign w:val="center"/>
          </w:tcPr>
          <w:p>
            <w:pPr>
              <w:jc w:val="both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是否为新注册公司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76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87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63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75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75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00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29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72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72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72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72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7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76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87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75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63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737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75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475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00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29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72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72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72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672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ind w:firstLine="64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七、配备自有基金或合作用于中试及成果转化基金情况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450"/>
        <w:gridCol w:w="1350"/>
        <w:gridCol w:w="1144"/>
        <w:gridCol w:w="1144"/>
        <w:gridCol w:w="27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基金名称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基金总量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合作单位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已投项目名称</w:t>
            </w:r>
          </w:p>
        </w:tc>
        <w:tc>
          <w:tcPr>
            <w:tcW w:w="2775" w:type="dxa"/>
            <w:vAlign w:val="center"/>
          </w:tcPr>
          <w:p>
            <w:pPr>
              <w:jc w:val="both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已投金额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50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75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50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775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八、中试基地中试服务收入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450"/>
        <w:gridCol w:w="1350"/>
        <w:gridCol w:w="1144"/>
        <w:gridCol w:w="1144"/>
        <w:gridCol w:w="1387"/>
        <w:gridCol w:w="13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65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序号</w:t>
            </w:r>
          </w:p>
        </w:tc>
        <w:tc>
          <w:tcPr>
            <w:tcW w:w="145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2024年中试服务收入</w:t>
            </w: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2024年中试公共服务收入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2023年中试服务收入</w:t>
            </w:r>
          </w:p>
        </w:tc>
        <w:tc>
          <w:tcPr>
            <w:tcW w:w="1144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2023年中试公共服务收入</w:t>
            </w:r>
          </w:p>
        </w:tc>
        <w:tc>
          <w:tcPr>
            <w:tcW w:w="1387" w:type="dxa"/>
            <w:vAlign w:val="center"/>
          </w:tcPr>
          <w:p>
            <w:pPr>
              <w:jc w:val="center"/>
              <w:rPr>
                <w:rFonts w:hint="default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2022年中试服务收入</w:t>
            </w:r>
          </w:p>
        </w:tc>
        <w:tc>
          <w:tcPr>
            <w:tcW w:w="1388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0"/>
                <w:szCs w:val="20"/>
                <w:vertAlign w:val="baseline"/>
                <w:lang w:val="en-US" w:eastAsia="zh-CN"/>
              </w:rPr>
              <w:t>2022年中试公共服务收入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50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87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88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450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44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87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88" w:type="dxa"/>
          </w:tcPr>
          <w:p>
            <w:pP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九、诚信承诺书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3" w:hRule="atLeast"/>
        </w:trPr>
        <w:tc>
          <w:tcPr>
            <w:tcW w:w="9060" w:type="dxa"/>
            <w:shd w:val="clear" w:color="auto" w:fill="auto"/>
          </w:tcPr>
          <w:p>
            <w:pPr>
              <w:ind w:firstLine="560"/>
              <w:jc w:val="center"/>
              <w:rPr>
                <w:rFonts w:hint="eastAsia"/>
                <w:kern w:val="0"/>
                <w:sz w:val="28"/>
                <w:szCs w:val="28"/>
              </w:rPr>
            </w:pPr>
          </w:p>
          <w:p>
            <w:pPr>
              <w:ind w:firstLine="56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本单位严格遵守《</w:t>
            </w: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辽宁省科研诚信管理办法</w:t>
            </w:r>
            <w:r>
              <w:rPr>
                <w:rFonts w:hint="eastAsia"/>
                <w:kern w:val="0"/>
                <w:sz w:val="28"/>
                <w:szCs w:val="28"/>
              </w:rPr>
              <w:t>》规定，承诺申报书及附件材料中所有内容、事项、数据均真实有效，不存在抄袭、伪造、作假等违背诚信要求的行为；如有违反，本人及单位愿接受管理机构和相关部门做出的各项处理决定，包括但不限于取消</w:t>
            </w:r>
            <w:r>
              <w:rPr>
                <w:rFonts w:hint="eastAsia"/>
                <w:kern w:val="0"/>
                <w:sz w:val="28"/>
                <w:szCs w:val="28"/>
                <w:lang w:val="en-US" w:eastAsia="zh-CN"/>
              </w:rPr>
              <w:t>备案</w:t>
            </w:r>
            <w:r>
              <w:rPr>
                <w:rFonts w:hint="eastAsia"/>
                <w:kern w:val="0"/>
                <w:sz w:val="28"/>
                <w:szCs w:val="28"/>
              </w:rPr>
              <w:t>资格，向社会通报违规情况，取消一定期限科技计划项目申报及推荐资格，记入科研信用黑名单、科研诚信严重失信行为数据库等。涉及违法的，将依法追究相关责任。</w:t>
            </w:r>
          </w:p>
          <w:p>
            <w:pPr>
              <w:ind w:firstLine="56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                  </w:t>
            </w:r>
          </w:p>
          <w:p>
            <w:pPr>
              <w:ind w:firstLine="4480" w:firstLineChars="160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法定</w:t>
            </w:r>
            <w:r>
              <w:rPr>
                <w:kern w:val="0"/>
                <w:sz w:val="28"/>
                <w:szCs w:val="28"/>
              </w:rPr>
              <w:t>代表（</w:t>
            </w:r>
            <w:r>
              <w:rPr>
                <w:rFonts w:hint="eastAsia"/>
                <w:kern w:val="0"/>
                <w:sz w:val="28"/>
                <w:szCs w:val="28"/>
              </w:rPr>
              <w:t>签字</w:t>
            </w:r>
            <w:r>
              <w:rPr>
                <w:kern w:val="0"/>
                <w:sz w:val="28"/>
                <w:szCs w:val="28"/>
              </w:rPr>
              <w:t>）</w:t>
            </w:r>
            <w:r>
              <w:rPr>
                <w:rFonts w:hint="eastAsia"/>
                <w:kern w:val="0"/>
                <w:sz w:val="28"/>
                <w:szCs w:val="28"/>
              </w:rPr>
              <w:t>：</w:t>
            </w:r>
          </w:p>
          <w:p>
            <w:pPr>
              <w:ind w:firstLine="4900" w:firstLineChars="1750"/>
              <w:rPr>
                <w:kern w:val="0"/>
                <w:sz w:val="28"/>
                <w:szCs w:val="28"/>
              </w:rPr>
            </w:pPr>
          </w:p>
          <w:p>
            <w:pPr>
              <w:ind w:firstLine="4480" w:firstLineChars="160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申报</w:t>
            </w:r>
            <w:r>
              <w:rPr>
                <w:kern w:val="0"/>
                <w:sz w:val="28"/>
                <w:szCs w:val="28"/>
              </w:rPr>
              <w:t>单位（</w:t>
            </w:r>
            <w:r>
              <w:rPr>
                <w:rFonts w:hint="eastAsia"/>
                <w:kern w:val="0"/>
                <w:sz w:val="28"/>
                <w:szCs w:val="28"/>
              </w:rPr>
              <w:t>公章</w:t>
            </w:r>
            <w:r>
              <w:rPr>
                <w:kern w:val="0"/>
                <w:sz w:val="28"/>
                <w:szCs w:val="28"/>
              </w:rPr>
              <w:t>）</w:t>
            </w:r>
            <w:r>
              <w:rPr>
                <w:rFonts w:hint="eastAsia"/>
                <w:kern w:val="0"/>
                <w:sz w:val="28"/>
                <w:szCs w:val="28"/>
              </w:rPr>
              <w:t>：</w:t>
            </w:r>
          </w:p>
          <w:p>
            <w:pPr>
              <w:rPr>
                <w:kern w:val="0"/>
                <w:sz w:val="28"/>
                <w:szCs w:val="28"/>
              </w:rPr>
            </w:pPr>
          </w:p>
          <w:p>
            <w:pPr>
              <w:ind w:firstLine="560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 xml:space="preserve"> </w:t>
            </w:r>
            <w:r>
              <w:rPr>
                <w:kern w:val="0"/>
                <w:sz w:val="28"/>
                <w:szCs w:val="28"/>
              </w:rPr>
              <w:t xml:space="preserve">                                    </w:t>
            </w:r>
            <w:r>
              <w:rPr>
                <w:rFonts w:hint="eastAsia"/>
                <w:kern w:val="0"/>
                <w:sz w:val="28"/>
                <w:szCs w:val="28"/>
              </w:rPr>
              <w:t>年</w:t>
            </w:r>
            <w:r>
              <w:rPr>
                <w:kern w:val="0"/>
                <w:sz w:val="28"/>
                <w:szCs w:val="28"/>
              </w:rPr>
              <w:t xml:space="preserve">    </w:t>
            </w:r>
            <w:r>
              <w:rPr>
                <w:rFonts w:hint="eastAsia"/>
                <w:kern w:val="0"/>
                <w:sz w:val="28"/>
                <w:szCs w:val="28"/>
              </w:rPr>
              <w:t xml:space="preserve">  月 </w:t>
            </w:r>
            <w:r>
              <w:rPr>
                <w:kern w:val="0"/>
                <w:sz w:val="28"/>
                <w:szCs w:val="28"/>
              </w:rPr>
              <w:t xml:space="preserve">  </w:t>
            </w:r>
            <w:r>
              <w:rPr>
                <w:rFonts w:hint="eastAsia"/>
                <w:kern w:val="0"/>
                <w:sz w:val="28"/>
                <w:szCs w:val="28"/>
              </w:rPr>
              <w:t xml:space="preserve">  日</w:t>
            </w:r>
          </w:p>
          <w:p>
            <w:pPr>
              <w:ind w:firstLine="640"/>
              <w:jc w:val="center"/>
              <w:rPr>
                <w:rFonts w:ascii="文星楷体" w:eastAsia="文星楷体"/>
                <w:kern w:val="0"/>
                <w:sz w:val="40"/>
                <w:szCs w:val="40"/>
              </w:rPr>
            </w:pPr>
            <w:r>
              <w:rPr>
                <w:rFonts w:ascii="Times New Roman" w:hAnsi="Times New Roman" w:eastAsia="方正仿宋_GBK" w:cs="Times New Roman"/>
                <w:kern w:val="0"/>
              </w:rPr>
              <w:br w:type="page"/>
            </w:r>
          </w:p>
        </w:tc>
      </w:tr>
    </w:tbl>
    <w:p>
      <w:pPr>
        <w:ind w:firstLine="640" w:firstLineChars="200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文星黑体">
    <w:altName w:val="黑体"/>
    <w:panose1 w:val="02010604000101010101"/>
    <w:charset w:val="86"/>
    <w:family w:val="modern"/>
    <w:pitch w:val="default"/>
    <w:sig w:usb0="00000000" w:usb1="00000000" w:usb2="00000000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文星楷体">
    <w:altName w:val="楷体_GB2312"/>
    <w:panose1 w:val="02010604000101010101"/>
    <w:charset w:val="86"/>
    <w:family w:val="modern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yZDA5NmI2MmEwMTkzYWExNjllYTFmYmY2MjM3NTEifQ=="/>
  </w:docVars>
  <w:rsids>
    <w:rsidRoot w:val="2FD92ECD"/>
    <w:rsid w:val="09D95EA6"/>
    <w:rsid w:val="0CAD107F"/>
    <w:rsid w:val="1067452D"/>
    <w:rsid w:val="183121A5"/>
    <w:rsid w:val="19541B63"/>
    <w:rsid w:val="1F944F05"/>
    <w:rsid w:val="244F5C01"/>
    <w:rsid w:val="256E6C4A"/>
    <w:rsid w:val="25F74AF6"/>
    <w:rsid w:val="299A3A25"/>
    <w:rsid w:val="2FD92ECD"/>
    <w:rsid w:val="35C110F1"/>
    <w:rsid w:val="37EE73F8"/>
    <w:rsid w:val="3B2923E9"/>
    <w:rsid w:val="4B771A96"/>
    <w:rsid w:val="50EA08AC"/>
    <w:rsid w:val="518B5C08"/>
    <w:rsid w:val="52A857DB"/>
    <w:rsid w:val="589A0206"/>
    <w:rsid w:val="5BFB61FC"/>
    <w:rsid w:val="5E211874"/>
    <w:rsid w:val="656E1931"/>
    <w:rsid w:val="6AA67D9D"/>
    <w:rsid w:val="6CC862A4"/>
    <w:rsid w:val="6EA2262A"/>
    <w:rsid w:val="77BC0641"/>
    <w:rsid w:val="7EAB0699"/>
    <w:rsid w:val="DAFDC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outlineLvl w:val="1"/>
    </w:pPr>
    <w:rPr>
      <w:rFonts w:ascii="Cambria" w:hAnsi="Cambria" w:eastAsia="文星黑体" w:cs="Times New Roman"/>
      <w:bCs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1031</Words>
  <Characters>1053</Characters>
  <Lines>0</Lines>
  <Paragraphs>0</Paragraphs>
  <TotalTime>2</TotalTime>
  <ScaleCrop>false</ScaleCrop>
  <LinksUpToDate>false</LinksUpToDate>
  <CharactersWithSpaces>1084</CharactersWithSpaces>
  <Application>WPS Office_12.8.2.15209_F1E327BC-269C-435d-A152-05C5408002CA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2022-01-19T17:22:00Z</dcterms:created>
  <dc:creator>刘</dc:creator>
  <cp:lastModifiedBy>tengqiangbao</cp:lastModifiedBy>
  <dcterms:modified xsi:type="dcterms:W3CDTF">2025-09-18T16:02:01Z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2052-12.8.2.15209</vt:lpwstr>
  </property>
  <property fmtid="{D5CDD505-2E9C-101B-9397-08002B2CF9AE}" pid="3" name="ICV">
    <vt:lpwstr>2B6EE3A3BD3A43C4955018E618BDCD68</vt:lpwstr>
  </property>
</Properties>
</file>